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80" w:rsidRDefault="00380280" w:rsidP="00327F4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27F4A" w:rsidRPr="00380280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СОГЛАСИЕ</w:t>
      </w:r>
      <w:r w:rsidR="008A699B"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DB6D42" w:rsidRPr="00380280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BC71A0" w:rsidRPr="00A40F9D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BC71A0" w:rsidRPr="00A40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F4A" w:rsidRPr="00380280" w:rsidRDefault="00707DE3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D2914" w:rsidRPr="00380280">
        <w:rPr>
          <w:rFonts w:ascii="Times New Roman" w:hAnsi="Times New Roman" w:cs="Times New Roman"/>
          <w:sz w:val="28"/>
          <w:szCs w:val="28"/>
        </w:rPr>
        <w:t>этап</w:t>
      </w:r>
      <w:r w:rsidR="00BC71A0" w:rsidRPr="00380280">
        <w:rPr>
          <w:rFonts w:ascii="Times New Roman" w:hAnsi="Times New Roman" w:cs="Times New Roman"/>
          <w:sz w:val="28"/>
          <w:szCs w:val="28"/>
        </w:rPr>
        <w:t>а</w:t>
      </w:r>
      <w:r w:rsidR="00C81FF0">
        <w:rPr>
          <w:rFonts w:ascii="Times New Roman" w:hAnsi="Times New Roman" w:cs="Times New Roman"/>
          <w:sz w:val="28"/>
          <w:szCs w:val="28"/>
        </w:rPr>
        <w:t xml:space="preserve"> </w:t>
      </w:r>
      <w:r w:rsidR="00BC71A0" w:rsidRPr="00380280">
        <w:rPr>
          <w:rFonts w:ascii="Times New Roman" w:hAnsi="Times New Roman" w:cs="Times New Roman"/>
          <w:sz w:val="28"/>
          <w:szCs w:val="28"/>
        </w:rPr>
        <w:t>в</w:t>
      </w:r>
      <w:r w:rsidR="00327F4A" w:rsidRPr="00380280">
        <w:rPr>
          <w:rFonts w:ascii="Times New Roman" w:hAnsi="Times New Roman" w:cs="Times New Roman"/>
          <w:sz w:val="28"/>
          <w:szCs w:val="28"/>
        </w:rPr>
        <w:t>сероссийской олимпиады школь</w:t>
      </w:r>
      <w:r w:rsidR="00862E38" w:rsidRPr="00380280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8A699B" w:rsidRPr="008A699B" w:rsidRDefault="008A699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3A9" w:rsidRDefault="00327F4A" w:rsidP="009A2FB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 w:rsidR="00B913A9"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проживающий(ая)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="007B47CB"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 w:rsidR="00665E8E"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</w:t>
      </w:r>
      <w:r w:rsidR="002A29C6">
        <w:rPr>
          <w:rFonts w:ascii="Times New Roman" w:hAnsi="Times New Roman" w:cs="Times New Roman"/>
        </w:rPr>
        <w:t>.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соответствии с требованиями ч.1 ст.8 Федерального закона от 27 июля 2006 г. № 152-ФЗ «О персональных данных» даю согласие у</w:t>
      </w:r>
      <w:r w:rsidR="0058274C">
        <w:rPr>
          <w:rFonts w:ascii="Times New Roman" w:hAnsi="Times New Roman" w:cs="Times New Roman"/>
        </w:rPr>
        <w:t>полномоченным должностным лицам</w:t>
      </w:r>
      <w:r w:rsidR="00707DE3">
        <w:rPr>
          <w:rFonts w:ascii="Times New Roman" w:hAnsi="Times New Roman" w:cs="Times New Roman"/>
        </w:rPr>
        <w:t xml:space="preserve"> </w:t>
      </w:r>
      <w:r w:rsidR="00707DE3" w:rsidRPr="00707DE3">
        <w:rPr>
          <w:rFonts w:ascii="Times New Roman" w:hAnsi="Times New Roman" w:cs="Times New Roman"/>
        </w:rPr>
        <w:t>ГБУ ДПО ЦПК «Нефтегорский РЦ», ОГРН 1026303857799, ИНН 6377006399/637701001, Самарская обл., Нефтегорский р-н, г. Нефтегорск, ул. Мира, д. 5</w:t>
      </w:r>
      <w:r w:rsidRPr="00BC71A0">
        <w:rPr>
          <w:rFonts w:ascii="Times New Roman" w:hAnsi="Times New Roman" w:cs="Times New Roman"/>
        </w:rPr>
        <w:t xml:space="preserve"> (далее – Оператор) </w:t>
      </w:r>
      <w:r w:rsidR="00F37B09">
        <w:rPr>
          <w:rFonts w:ascii="Times New Roman" w:hAnsi="Times New Roman" w:cs="Times New Roman"/>
        </w:rPr>
        <w:t>на обработку * следующих персональных данных</w:t>
      </w:r>
      <w:r w:rsidRPr="00BC71A0">
        <w:rPr>
          <w:rFonts w:ascii="Times New Roman" w:hAnsi="Times New Roman" w:cs="Times New Roman"/>
        </w:rPr>
        <w:t>: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19"/>
        <w:gridCol w:w="3849"/>
        <w:gridCol w:w="1897"/>
        <w:gridCol w:w="2524"/>
      </w:tblGrid>
      <w:tr w:rsidR="00BC71A0" w:rsidRPr="00BC71A0" w:rsidTr="00263F2C">
        <w:tc>
          <w:tcPr>
            <w:tcW w:w="161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384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BC71A0" w:rsidRPr="00BC71A0" w:rsidTr="00263F2C">
        <w:tc>
          <w:tcPr>
            <w:tcW w:w="1619" w:type="dxa"/>
            <w:vMerge w:val="restart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целях</w:t>
      </w:r>
      <w:r w:rsidRPr="00B26CD3">
        <w:rPr>
          <w:rFonts w:ascii="Times New Roman" w:hAnsi="Times New Roman" w:cs="Times New Roman"/>
        </w:rPr>
        <w:t>: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-организации, проведения,</w:t>
      </w:r>
      <w:r w:rsidR="00707DE3">
        <w:rPr>
          <w:rFonts w:ascii="Times New Roman" w:hAnsi="Times New Roman" w:cs="Times New Roman"/>
          <w:sz w:val="24"/>
          <w:szCs w:val="24"/>
        </w:rPr>
        <w:t xml:space="preserve"> подведения итогов школьного</w:t>
      </w:r>
      <w:r w:rsidRPr="002E3C6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хранения в архивах данных об этих результатах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индивидуального учёта результатов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4674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с даты подписания Согласия в течение одного года. Согласие может быть досрочно отозвано путем подачи письменного заявления в адрес Оператора.</w:t>
      </w:r>
    </w:p>
    <w:p w:rsidR="004674B5" w:rsidRDefault="004674B5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7" w:history="1">
        <w:r w:rsidRPr="00B26CD3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26CD3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данных».</w:t>
      </w:r>
    </w:p>
    <w:p w:rsidR="00F37B09" w:rsidRPr="00BC71A0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37B09" w:rsidRDefault="00F37B09" w:rsidP="00F37B09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F37B09" w:rsidRDefault="00200F4B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12065</wp:posOffset>
                </wp:positionV>
                <wp:extent cx="149225" cy="147320"/>
                <wp:effectExtent l="0" t="0" r="317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5B883" id="Прямоугольник 5" o:spid="_x0000_s1026" style="position:absolute;margin-left:11.4pt;margin-top:.95pt;width:11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gn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DNnMgnRAIAAEwEAAAO&#10;AAAAAAAAAAAAAAAAAC4CAABkcnMvZTJvRG9jLnhtbFBLAQItABQABgAIAAAAIQA6OoL/2gAAAAYB&#10;AAAPAAAAAAAAAAAAAAAAAJ4EAABkcnMvZG93bnJldi54bWxQSwUGAAAAAAQABADzAAAApQUAAAAA&#10;"/>
            </w:pict>
          </mc:Fallback>
        </mc:AlternateContent>
      </w:r>
      <w:r w:rsidR="00F37B09" w:rsidRPr="00CC1A66">
        <w:rPr>
          <w:color w:val="000000"/>
          <w:sz w:val="20"/>
          <w:szCs w:val="20"/>
        </w:rPr>
        <w:t>подтверждаю, что ознакомлен</w:t>
      </w:r>
      <w:r w:rsidR="00F37B09">
        <w:rPr>
          <w:color w:val="000000"/>
          <w:sz w:val="20"/>
          <w:szCs w:val="20"/>
        </w:rPr>
        <w:t xml:space="preserve">(а) </w:t>
      </w:r>
      <w:r w:rsidR="00F37B09" w:rsidRPr="00CC1A66">
        <w:rPr>
          <w:color w:val="000000"/>
          <w:sz w:val="20"/>
          <w:szCs w:val="20"/>
        </w:rPr>
        <w:t xml:space="preserve">с </w:t>
      </w:r>
      <w:r w:rsidR="00F37B09">
        <w:rPr>
          <w:color w:val="000000"/>
          <w:sz w:val="20"/>
          <w:szCs w:val="20"/>
        </w:rPr>
        <w:t>Порядком</w:t>
      </w:r>
      <w:r w:rsidR="00F37B09" w:rsidRPr="00CC1A66">
        <w:rPr>
          <w:color w:val="000000"/>
          <w:sz w:val="20"/>
          <w:szCs w:val="20"/>
        </w:rPr>
        <w:t xml:space="preserve"> о проведени</w:t>
      </w:r>
      <w:r w:rsidR="00F37B09">
        <w:rPr>
          <w:color w:val="000000"/>
          <w:sz w:val="20"/>
          <w:szCs w:val="20"/>
        </w:rPr>
        <w:t>и</w:t>
      </w:r>
      <w:r w:rsidR="00F37B09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200F4B" w:rsidP="00F37B09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0" t="0" r="317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9EE59" id="Прямоугольник 6" o:spid="_x0000_s1026" style="position:absolute;margin-left:11.4pt;margin-top:0;width:11.7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5CFPh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="00F37B09" w:rsidRPr="00CC1A66">
        <w:rPr>
          <w:color w:val="000000"/>
          <w:sz w:val="20"/>
          <w:szCs w:val="20"/>
        </w:rPr>
        <w:t>подтверждаю, что ознакомлен</w:t>
      </w:r>
      <w:r w:rsidR="00F37B09">
        <w:rPr>
          <w:color w:val="000000"/>
          <w:sz w:val="20"/>
          <w:szCs w:val="20"/>
        </w:rPr>
        <w:t xml:space="preserve">(а) </w:t>
      </w:r>
      <w:r w:rsidR="00F37B09" w:rsidRPr="00CC1A66">
        <w:rPr>
          <w:color w:val="000000"/>
          <w:sz w:val="20"/>
          <w:szCs w:val="20"/>
        </w:rPr>
        <w:t>с</w:t>
      </w:r>
      <w:r w:rsidR="00707DE3">
        <w:rPr>
          <w:color w:val="000000"/>
          <w:sz w:val="20"/>
          <w:szCs w:val="20"/>
        </w:rPr>
        <w:t xml:space="preserve"> </w:t>
      </w:r>
      <w:r w:rsidR="00F37B09">
        <w:rPr>
          <w:color w:val="000000"/>
          <w:sz w:val="20"/>
          <w:szCs w:val="20"/>
        </w:rPr>
        <w:t xml:space="preserve">Организационно – технологической </w:t>
      </w:r>
      <w:r w:rsidR="00707DE3">
        <w:rPr>
          <w:color w:val="000000"/>
          <w:sz w:val="20"/>
          <w:szCs w:val="20"/>
        </w:rPr>
        <w:t>моделью проведения школьного</w:t>
      </w:r>
      <w:r w:rsidR="00F37B09">
        <w:rPr>
          <w:color w:val="000000"/>
          <w:sz w:val="20"/>
          <w:szCs w:val="20"/>
        </w:rPr>
        <w:t xml:space="preserve"> этапа </w:t>
      </w:r>
      <w:r w:rsidR="00F37B09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F37B09">
        <w:rPr>
          <w:color w:val="000000"/>
          <w:sz w:val="20"/>
          <w:szCs w:val="20"/>
        </w:rPr>
        <w:t>___________________________________________</w:t>
      </w:r>
    </w:p>
    <w:p w:rsidR="00F37B09" w:rsidRDefault="00F37B09" w:rsidP="00F37B09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F37B09" w:rsidRPr="00B26CD3" w:rsidTr="00401E32">
        <w:trPr>
          <w:trHeight w:val="160"/>
        </w:trPr>
        <w:tc>
          <w:tcPr>
            <w:tcW w:w="3017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D40D1" w:rsidRPr="005A7E16" w:rsidRDefault="001D40D1" w:rsidP="00B900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2EE" w:rsidRDefault="008D02EE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29C6" w:rsidRDefault="002A29C6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Pr="00380280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r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A40F9D" w:rsidRP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педагога участника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разрешенных для распространения</w:t>
      </w:r>
    </w:p>
    <w:p w:rsidR="002E3C61" w:rsidRPr="00A40F9D" w:rsidRDefault="002E3C61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9D" w:rsidRDefault="00A40F9D" w:rsidP="00A40F9D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проживающий(ая)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A40F9D" w:rsidRPr="00327F4A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данных, разрешенных для распространения</w:t>
      </w:r>
      <w:r>
        <w:rPr>
          <w:rFonts w:ascii="Times New Roman" w:hAnsi="Times New Roman" w:cs="Times New Roman"/>
        </w:rPr>
        <w:t>.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 </w:t>
      </w:r>
      <w:r w:rsidR="00707DE3" w:rsidRPr="00707DE3">
        <w:rPr>
          <w:rFonts w:ascii="Times New Roman" w:hAnsi="Times New Roman" w:cs="Times New Roman"/>
        </w:rPr>
        <w:t>ГБУ ДПО ЦПК «Нефтегорский РЦ», ОГРН 1026303857799, ИНН 6377006399/637701001, Самарская обл., Нефтегорский р-н, г. Нефтегорск, ул. Мира, д. 5</w:t>
      </w:r>
      <w:r w:rsidR="00707DE3" w:rsidRPr="00BC71A0">
        <w:rPr>
          <w:rFonts w:ascii="Times New Roman" w:hAnsi="Times New Roman" w:cs="Times New Roman"/>
        </w:rPr>
        <w:t xml:space="preserve"> </w:t>
      </w:r>
      <w:r w:rsidRPr="00BC71A0">
        <w:rPr>
          <w:rFonts w:ascii="Times New Roman" w:hAnsi="Times New Roman" w:cs="Times New Roman"/>
        </w:rPr>
        <w:t xml:space="preserve">(далее – Оператор) </w:t>
      </w:r>
      <w:r w:rsidRPr="001604B4">
        <w:rPr>
          <w:rFonts w:ascii="Times New Roman" w:hAnsi="Times New Roman" w:cs="Times New Roman"/>
          <w:b/>
        </w:rPr>
        <w:t xml:space="preserve">в целях организации, проведения, </w:t>
      </w:r>
      <w:r w:rsidR="00707DE3">
        <w:rPr>
          <w:rFonts w:ascii="Times New Roman" w:hAnsi="Times New Roman" w:cs="Times New Roman"/>
          <w:b/>
        </w:rPr>
        <w:t xml:space="preserve">подведения итогов школьного </w:t>
      </w:r>
      <w:r w:rsidRPr="001604B4">
        <w:rPr>
          <w:rFonts w:ascii="Times New Roman" w:hAnsi="Times New Roman" w:cs="Times New Roman"/>
          <w:b/>
        </w:rPr>
        <w:t xml:space="preserve">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 </w:t>
      </w:r>
      <w:r w:rsidRPr="00BC71A0">
        <w:rPr>
          <w:rFonts w:ascii="Times New Roman" w:hAnsi="Times New Roman" w:cs="Times New Roman"/>
        </w:rPr>
        <w:t xml:space="preserve">считать следующие </w:t>
      </w:r>
      <w:r>
        <w:rPr>
          <w:rFonts w:ascii="Times New Roman" w:hAnsi="Times New Roman" w:cs="Times New Roman"/>
        </w:rPr>
        <w:t xml:space="preserve">мои </w:t>
      </w:r>
      <w:r w:rsidRPr="00BC71A0">
        <w:rPr>
          <w:rFonts w:ascii="Times New Roman" w:hAnsi="Times New Roman" w:cs="Times New Roman"/>
        </w:rPr>
        <w:t>персональные данные разрешёнными для распространения: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19"/>
        <w:gridCol w:w="3849"/>
        <w:gridCol w:w="1897"/>
        <w:gridCol w:w="2808"/>
      </w:tblGrid>
      <w:tr w:rsidR="00A40F9D" w:rsidRPr="00BC71A0" w:rsidTr="007304B2">
        <w:tc>
          <w:tcPr>
            <w:tcW w:w="161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384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A40F9D" w:rsidRPr="00BC71A0" w:rsidTr="007304B2">
        <w:tc>
          <w:tcPr>
            <w:tcW w:w="1619" w:type="dxa"/>
            <w:vMerge w:val="restart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работникам. 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фотографии учащегося, фамилию, имя, отчество на официальном сайте учреждения (https://iro63.ru/).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производить фото- и видеосъёмки обучающегося для размещения на официальном сайте учреждения и СМИ, с целью формирования имиджа учреждения. 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:rsidR="002E3C61" w:rsidRPr="00BC71A0" w:rsidRDefault="002E3C61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line="240" w:lineRule="auto"/>
        <w:ind w:firstLine="284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Срок действия Согласия на обработку персональных данных, разрешенных для распространения – с даты подписания Согласия, в течение одного года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4674B5" w:rsidRDefault="004674B5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BC71A0">
          <w:rPr>
            <w:rFonts w:ascii="Times New Roman" w:hAnsi="Times New Roman" w:cs="Times New Roman"/>
          </w:rPr>
          <w:t>пп.2-11 ч.1 ст.6</w:t>
        </w:r>
      </w:hyperlink>
      <w:r w:rsidRPr="00BC71A0">
        <w:rPr>
          <w:rFonts w:ascii="Times New Roman" w:hAnsi="Times New Roman" w:cs="Times New Roman"/>
        </w:rPr>
        <w:t xml:space="preserve"> и </w:t>
      </w:r>
      <w:hyperlink r:id="rId10" w:history="1">
        <w:r w:rsidRPr="00BC71A0">
          <w:rPr>
            <w:rFonts w:ascii="Times New Roman" w:hAnsi="Times New Roman" w:cs="Times New Roman"/>
          </w:rPr>
          <w:t>ч.2</w:t>
        </w:r>
      </w:hyperlink>
      <w:r w:rsidRPr="00BC71A0">
        <w:rPr>
          <w:rFonts w:ascii="Times New Roman" w:hAnsi="Times New Roman" w:cs="Times New Roman"/>
        </w:rPr>
        <w:t xml:space="preserve"> ст.10 Федерального закона от 27 июля 2006 г. № 152-ФЗ «О персональных данных».</w:t>
      </w:r>
    </w:p>
    <w:p w:rsidR="00A40F9D" w:rsidRDefault="00A40F9D" w:rsidP="00A40F9D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A40F9D" w:rsidRDefault="00A40F9D" w:rsidP="00A40F9D">
      <w:pPr>
        <w:pStyle w:val="consplusnonformat"/>
        <w:spacing w:before="0" w:beforeAutospacing="0" w:after="0" w:afterAutospacing="0"/>
        <w:ind w:left="567"/>
        <w:rPr>
          <w:color w:val="000000"/>
          <w:sz w:val="20"/>
          <w:szCs w:val="20"/>
        </w:rPr>
      </w:pPr>
    </w:p>
    <w:p w:rsidR="00A40F9D" w:rsidRDefault="00200F4B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12065</wp:posOffset>
                </wp:positionV>
                <wp:extent cx="149225" cy="147320"/>
                <wp:effectExtent l="0" t="0" r="317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082D" id="Прямоугольник 3" o:spid="_x0000_s1026" style="position:absolute;margin-left:11.4pt;margin-top:.95pt;width:11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"/>
            </w:pict>
          </mc:Fallback>
        </mc:AlternateContent>
      </w:r>
      <w:r w:rsidR="00A40F9D" w:rsidRPr="00CC1A66">
        <w:rPr>
          <w:color w:val="000000"/>
          <w:sz w:val="20"/>
          <w:szCs w:val="20"/>
        </w:rPr>
        <w:t>подтверждаю, что ознакомлен</w:t>
      </w:r>
      <w:r w:rsidR="00A40F9D">
        <w:rPr>
          <w:color w:val="000000"/>
          <w:sz w:val="20"/>
          <w:szCs w:val="20"/>
        </w:rPr>
        <w:t xml:space="preserve">(а) </w:t>
      </w:r>
      <w:r w:rsidR="00A40F9D" w:rsidRPr="00CC1A66">
        <w:rPr>
          <w:color w:val="000000"/>
          <w:sz w:val="20"/>
          <w:szCs w:val="20"/>
        </w:rPr>
        <w:t xml:space="preserve">с </w:t>
      </w:r>
      <w:r w:rsidR="00A40F9D">
        <w:rPr>
          <w:color w:val="000000"/>
          <w:sz w:val="20"/>
          <w:szCs w:val="20"/>
        </w:rPr>
        <w:t>Порядком</w:t>
      </w:r>
      <w:r w:rsidR="00A40F9D" w:rsidRPr="00CC1A66">
        <w:rPr>
          <w:color w:val="000000"/>
          <w:sz w:val="20"/>
          <w:szCs w:val="20"/>
        </w:rPr>
        <w:t xml:space="preserve"> о проведени</w:t>
      </w:r>
      <w:r w:rsidR="00A40F9D">
        <w:rPr>
          <w:color w:val="000000"/>
          <w:sz w:val="20"/>
          <w:szCs w:val="20"/>
        </w:rPr>
        <w:t>и</w:t>
      </w:r>
      <w:r w:rsidR="00A40F9D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200F4B" w:rsidP="00A40F9D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0" t="0" r="317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2828" id="Прямоугольник 4" o:spid="_x0000_s1026" style="position:absolute;margin-left:11.4pt;margin-top:0;width:11.7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FQpl8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="00A40F9D" w:rsidRPr="00CC1A66">
        <w:rPr>
          <w:color w:val="000000"/>
          <w:sz w:val="20"/>
          <w:szCs w:val="20"/>
        </w:rPr>
        <w:t>подтверждаю, что ознакомлен</w:t>
      </w:r>
      <w:r w:rsidR="00A40F9D">
        <w:rPr>
          <w:color w:val="000000"/>
          <w:sz w:val="20"/>
          <w:szCs w:val="20"/>
        </w:rPr>
        <w:t xml:space="preserve">(а) </w:t>
      </w:r>
      <w:r w:rsidR="00A40F9D" w:rsidRPr="00CC1A66">
        <w:rPr>
          <w:color w:val="000000"/>
          <w:sz w:val="20"/>
          <w:szCs w:val="20"/>
        </w:rPr>
        <w:t>с</w:t>
      </w:r>
      <w:r w:rsidR="00707DE3">
        <w:rPr>
          <w:color w:val="000000"/>
          <w:sz w:val="20"/>
          <w:szCs w:val="20"/>
        </w:rPr>
        <w:t xml:space="preserve"> </w:t>
      </w:r>
      <w:r w:rsidR="00A40F9D">
        <w:rPr>
          <w:color w:val="000000"/>
          <w:sz w:val="20"/>
          <w:szCs w:val="20"/>
        </w:rPr>
        <w:t xml:space="preserve">Организационно – технологической </w:t>
      </w:r>
      <w:r w:rsidR="00707DE3">
        <w:rPr>
          <w:color w:val="000000"/>
          <w:sz w:val="20"/>
          <w:szCs w:val="20"/>
        </w:rPr>
        <w:t>моделью проведения школьного</w:t>
      </w:r>
      <w:r w:rsidR="00A40F9D">
        <w:rPr>
          <w:color w:val="000000"/>
          <w:sz w:val="20"/>
          <w:szCs w:val="20"/>
        </w:rPr>
        <w:t xml:space="preserve"> этапа </w:t>
      </w:r>
      <w:r w:rsidR="00A40F9D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A40F9D">
        <w:rPr>
          <w:color w:val="000000"/>
          <w:sz w:val="20"/>
          <w:szCs w:val="20"/>
        </w:rPr>
        <w:t>___________________________________________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:rsidR="00A40F9D" w:rsidRPr="00662A01" w:rsidRDefault="00A40F9D" w:rsidP="00A40F9D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468"/>
      </w:tblGrid>
      <w:tr w:rsidR="00A40F9D" w:rsidTr="007304B2">
        <w:trPr>
          <w:trHeight w:val="160"/>
        </w:trPr>
        <w:tc>
          <w:tcPr>
            <w:tcW w:w="3017" w:type="dxa"/>
          </w:tcPr>
          <w:p w:rsidR="00A40F9D" w:rsidRDefault="00A40F9D" w:rsidP="0073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9D" w:rsidRPr="005A7E16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40F9D" w:rsidSect="00990E84">
      <w:headerReference w:type="even" r:id="rId11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DC" w:rsidRDefault="000660DC" w:rsidP="001F7FAE">
      <w:pPr>
        <w:spacing w:after="0" w:line="240" w:lineRule="auto"/>
      </w:pPr>
      <w:r>
        <w:separator/>
      </w:r>
    </w:p>
  </w:endnote>
  <w:endnote w:type="continuationSeparator" w:id="0">
    <w:p w:rsidR="000660DC" w:rsidRDefault="000660DC" w:rsidP="001F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DC" w:rsidRDefault="000660DC" w:rsidP="001F7FAE">
      <w:pPr>
        <w:spacing w:after="0" w:line="240" w:lineRule="auto"/>
      </w:pPr>
      <w:r>
        <w:separator/>
      </w:r>
    </w:p>
  </w:footnote>
  <w:footnote w:type="continuationSeparator" w:id="0">
    <w:p w:rsidR="000660DC" w:rsidRDefault="000660DC" w:rsidP="001F7FAE">
      <w:pPr>
        <w:spacing w:after="0" w:line="240" w:lineRule="auto"/>
      </w:pPr>
      <w:r>
        <w:continuationSeparator/>
      </w:r>
    </w:p>
  </w:footnote>
  <w:footnote w:id="1">
    <w:p w:rsidR="008A699B" w:rsidRDefault="008A699B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  <w:footnote w:id="2">
    <w:p w:rsidR="00A40F9D" w:rsidRDefault="00A40F9D" w:rsidP="00A40F9D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84" w:rsidRPr="00990E84" w:rsidRDefault="00990E84" w:rsidP="00990E84">
    <w:pPr>
      <w:pStyle w:val="a6"/>
      <w:jc w:val="right"/>
      <w:rPr>
        <w:rFonts w:ascii="Times New Roman" w:hAnsi="Times New Roman" w:cs="Times New Roman"/>
      </w:rPr>
    </w:pPr>
    <w:r w:rsidRPr="00990E84">
      <w:rPr>
        <w:rFonts w:ascii="Times New Roman" w:hAnsi="Times New Roman" w:cs="Times New Roman"/>
      </w:rPr>
      <w:t>Оборотная сторона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31FE9"/>
    <w:rsid w:val="00061162"/>
    <w:rsid w:val="000660DC"/>
    <w:rsid w:val="00082C40"/>
    <w:rsid w:val="000928CC"/>
    <w:rsid w:val="000E1DCD"/>
    <w:rsid w:val="000E7789"/>
    <w:rsid w:val="000F29A5"/>
    <w:rsid w:val="001604B4"/>
    <w:rsid w:val="001667BF"/>
    <w:rsid w:val="001C4FF4"/>
    <w:rsid w:val="001D40D1"/>
    <w:rsid w:val="001F04E1"/>
    <w:rsid w:val="001F7FAE"/>
    <w:rsid w:val="00200F4B"/>
    <w:rsid w:val="00202F23"/>
    <w:rsid w:val="00257894"/>
    <w:rsid w:val="00263F2C"/>
    <w:rsid w:val="00294293"/>
    <w:rsid w:val="002A29C6"/>
    <w:rsid w:val="002B1A37"/>
    <w:rsid w:val="002B73FD"/>
    <w:rsid w:val="002D0495"/>
    <w:rsid w:val="002D64DB"/>
    <w:rsid w:val="002D7DEA"/>
    <w:rsid w:val="002E3C61"/>
    <w:rsid w:val="002E4CE9"/>
    <w:rsid w:val="002E7806"/>
    <w:rsid w:val="00310663"/>
    <w:rsid w:val="00327F4A"/>
    <w:rsid w:val="003365BA"/>
    <w:rsid w:val="003414EA"/>
    <w:rsid w:val="00380280"/>
    <w:rsid w:val="00391183"/>
    <w:rsid w:val="00404333"/>
    <w:rsid w:val="00404D9C"/>
    <w:rsid w:val="00411F9D"/>
    <w:rsid w:val="004674B5"/>
    <w:rsid w:val="00477736"/>
    <w:rsid w:val="0049509D"/>
    <w:rsid w:val="00497F04"/>
    <w:rsid w:val="004E6317"/>
    <w:rsid w:val="004F0AC9"/>
    <w:rsid w:val="00552804"/>
    <w:rsid w:val="0058274C"/>
    <w:rsid w:val="005969E5"/>
    <w:rsid w:val="005A5573"/>
    <w:rsid w:val="005A7E16"/>
    <w:rsid w:val="005D027B"/>
    <w:rsid w:val="0061628C"/>
    <w:rsid w:val="006208E8"/>
    <w:rsid w:val="00635E30"/>
    <w:rsid w:val="00662A01"/>
    <w:rsid w:val="00665E8E"/>
    <w:rsid w:val="00686401"/>
    <w:rsid w:val="006B071B"/>
    <w:rsid w:val="006F55A1"/>
    <w:rsid w:val="00707DE3"/>
    <w:rsid w:val="00732428"/>
    <w:rsid w:val="007424CA"/>
    <w:rsid w:val="00756C05"/>
    <w:rsid w:val="007B47CB"/>
    <w:rsid w:val="007B546A"/>
    <w:rsid w:val="007C7807"/>
    <w:rsid w:val="007E08FA"/>
    <w:rsid w:val="007F6ACC"/>
    <w:rsid w:val="00853BD4"/>
    <w:rsid w:val="00862E38"/>
    <w:rsid w:val="00870CA1"/>
    <w:rsid w:val="008A1463"/>
    <w:rsid w:val="008A4DCA"/>
    <w:rsid w:val="008A699B"/>
    <w:rsid w:val="008C3B35"/>
    <w:rsid w:val="008D02EE"/>
    <w:rsid w:val="008E682A"/>
    <w:rsid w:val="008F0B97"/>
    <w:rsid w:val="00924A5E"/>
    <w:rsid w:val="00934E14"/>
    <w:rsid w:val="0096106E"/>
    <w:rsid w:val="00972793"/>
    <w:rsid w:val="009727E1"/>
    <w:rsid w:val="00984764"/>
    <w:rsid w:val="00987924"/>
    <w:rsid w:val="00990E84"/>
    <w:rsid w:val="009919DD"/>
    <w:rsid w:val="009A2FB8"/>
    <w:rsid w:val="009B5DA6"/>
    <w:rsid w:val="009F4C87"/>
    <w:rsid w:val="00A054A8"/>
    <w:rsid w:val="00A05FDE"/>
    <w:rsid w:val="00A40F9D"/>
    <w:rsid w:val="00A42DCC"/>
    <w:rsid w:val="00A57D6D"/>
    <w:rsid w:val="00A74AF2"/>
    <w:rsid w:val="00A803E4"/>
    <w:rsid w:val="00AD3C91"/>
    <w:rsid w:val="00B2154E"/>
    <w:rsid w:val="00B462F5"/>
    <w:rsid w:val="00B653FC"/>
    <w:rsid w:val="00B90019"/>
    <w:rsid w:val="00B913A9"/>
    <w:rsid w:val="00BB58D0"/>
    <w:rsid w:val="00BC71A0"/>
    <w:rsid w:val="00C3149D"/>
    <w:rsid w:val="00C44D80"/>
    <w:rsid w:val="00C63ECA"/>
    <w:rsid w:val="00C81FF0"/>
    <w:rsid w:val="00C94A16"/>
    <w:rsid w:val="00CC209C"/>
    <w:rsid w:val="00D12EB7"/>
    <w:rsid w:val="00D16F45"/>
    <w:rsid w:val="00D32247"/>
    <w:rsid w:val="00D3367B"/>
    <w:rsid w:val="00D80392"/>
    <w:rsid w:val="00DB6D42"/>
    <w:rsid w:val="00DB7544"/>
    <w:rsid w:val="00DD2914"/>
    <w:rsid w:val="00E47F5C"/>
    <w:rsid w:val="00E679C7"/>
    <w:rsid w:val="00E87EF5"/>
    <w:rsid w:val="00E92308"/>
    <w:rsid w:val="00EA1ED4"/>
    <w:rsid w:val="00EB02F5"/>
    <w:rsid w:val="00ED0D2C"/>
    <w:rsid w:val="00F32679"/>
    <w:rsid w:val="00F3413F"/>
    <w:rsid w:val="00F37B09"/>
    <w:rsid w:val="00F64069"/>
    <w:rsid w:val="00F85642"/>
    <w:rsid w:val="00FC66B5"/>
    <w:rsid w:val="00FD1EC9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4BC6-98E1-4F97-AA16-100318C0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69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69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48567.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E749-E94C-406E-8EFD-09F0F38F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CHUWI</cp:lastModifiedBy>
  <cp:revision>2</cp:revision>
  <cp:lastPrinted>2023-10-18T06:55:00Z</cp:lastPrinted>
  <dcterms:created xsi:type="dcterms:W3CDTF">2024-09-05T10:36:00Z</dcterms:created>
  <dcterms:modified xsi:type="dcterms:W3CDTF">2024-09-05T10:36:00Z</dcterms:modified>
</cp:coreProperties>
</file>